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4D" w:rsidRDefault="0021694D" w:rsidP="0021694D">
      <w:pPr>
        <w:jc w:val="center"/>
        <w:rPr>
          <w:b/>
        </w:rPr>
      </w:pPr>
      <w:r w:rsidRPr="0021694D">
        <w:rPr>
          <w:b/>
        </w:rPr>
        <w:t>Аннотация к дополнительной общеобразовательной общеразвивающей программе «</w:t>
      </w:r>
      <w:proofErr w:type="spellStart"/>
      <w:r w:rsidR="00603F01">
        <w:rPr>
          <w:b/>
        </w:rPr>
        <w:t>Экспериментарий</w:t>
      </w:r>
      <w:proofErr w:type="spellEnd"/>
      <w:r w:rsidR="00603F01">
        <w:rPr>
          <w:b/>
        </w:rPr>
        <w:t xml:space="preserve"> по </w:t>
      </w:r>
      <w:r>
        <w:rPr>
          <w:b/>
        </w:rPr>
        <w:t>физике</w:t>
      </w:r>
      <w:r w:rsidR="00603F01">
        <w:rPr>
          <w:b/>
        </w:rPr>
        <w:t>»</w:t>
      </w:r>
    </w:p>
    <w:p w:rsidR="0021694D" w:rsidRPr="0021694D" w:rsidRDefault="0021694D" w:rsidP="0021694D">
      <w:pPr>
        <w:jc w:val="center"/>
        <w:rPr>
          <w:b/>
        </w:rPr>
      </w:pPr>
    </w:p>
    <w:p w:rsidR="0021694D" w:rsidRDefault="00603F01" w:rsidP="00603F01">
      <w:pPr>
        <w:jc w:val="both"/>
      </w:pPr>
      <w:r>
        <w:t xml:space="preserve"> </w:t>
      </w:r>
      <w:r>
        <w:tab/>
      </w:r>
      <w:r w:rsidR="0021694D">
        <w:t>Нормативно-правовой базой для составления программы послужили следующие документы:</w:t>
      </w:r>
    </w:p>
    <w:p w:rsidR="0021694D" w:rsidRDefault="0021694D" w:rsidP="00603F01">
      <w:pPr>
        <w:jc w:val="both"/>
      </w:pPr>
      <w:r>
        <w:t xml:space="preserve"> </w:t>
      </w:r>
      <w:r>
        <w:sym w:font="Symbol" w:char="F02D"/>
      </w:r>
      <w:r>
        <w:t xml:space="preserve"> Федеральный закон от 29 декабря 2012 г. № 273-ФЗ «Об образовании в Российской Федерации»; </w:t>
      </w:r>
    </w:p>
    <w:p w:rsidR="0021694D" w:rsidRDefault="0021694D" w:rsidP="00603F01">
      <w:pPr>
        <w:jc w:val="both"/>
      </w:pPr>
      <w:r>
        <w:sym w:font="Symbol" w:char="F02D"/>
      </w:r>
      <w:r>
        <w:t xml:space="preserve"> Постановление главного государственного санитарного врача РФ от 04 июля 2014г., №41, </w:t>
      </w:r>
      <w:proofErr w:type="spellStart"/>
      <w:r>
        <w:t>СанПин</w:t>
      </w:r>
      <w:proofErr w:type="spellEnd"/>
      <w:r>
        <w:t xml:space="preserve"> 2.4.4.3172-14 «Санитарно-эпидемиологические требования к условиям и организации обучения в общеобразовательных учреждениях»; </w:t>
      </w:r>
    </w:p>
    <w:p w:rsidR="0021694D" w:rsidRDefault="0021694D" w:rsidP="00603F01">
      <w:pPr>
        <w:jc w:val="both"/>
      </w:pPr>
      <w:r>
        <w:sym w:font="Symbol" w:char="F02D"/>
      </w:r>
      <w:r>
        <w:t xml:space="preserve"> 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1694D" w:rsidRDefault="0021694D" w:rsidP="00603F01">
      <w:pPr>
        <w:jc w:val="both"/>
      </w:pPr>
      <w:r>
        <w:sym w:font="Symbol" w:char="F02D"/>
      </w:r>
      <w:r>
        <w:t xml:space="preserve"> Концепция развития дополнительного образования детей, утвержденная распоряжением Правительства РФ от 4 сентября 2014 г. № 1726-р; </w:t>
      </w:r>
      <w:r>
        <w:sym w:font="Symbol" w:char="F02D"/>
      </w:r>
      <w:r>
        <w:t xml:space="preserve"> Письмо </w:t>
      </w:r>
      <w:proofErr w:type="spellStart"/>
      <w:r>
        <w:t>Минобрнауки</w:t>
      </w:r>
      <w:proofErr w:type="spellEnd"/>
      <w:r>
        <w:t xml:space="preserve"> РФ от 18.11.2015 № 09-3242 «О направлении рекомендаций» Методические рекомендации по проектированию дополнительных общеразвивающих программ </w:t>
      </w:r>
    </w:p>
    <w:p w:rsidR="00603F01" w:rsidRDefault="0021694D" w:rsidP="00603F01">
      <w:pPr>
        <w:spacing w:line="276" w:lineRule="auto"/>
        <w:jc w:val="both"/>
      </w:pPr>
      <w:r>
        <w:t>Дополнительная общеобразовательная общеразвивающая программа «</w:t>
      </w:r>
      <w:proofErr w:type="spellStart"/>
      <w:r>
        <w:t>Экспериментарий</w:t>
      </w:r>
      <w:proofErr w:type="spellEnd"/>
      <w:r>
        <w:t xml:space="preserve"> по физике» относится к программам </w:t>
      </w:r>
      <w:r>
        <w:rPr>
          <w:rStyle w:val="fontstyle21"/>
        </w:rPr>
        <w:t>естественно – научное направление</w:t>
      </w:r>
      <w:r w:rsidR="00603F01">
        <w:t xml:space="preserve"> направленности.</w:t>
      </w:r>
    </w:p>
    <w:p w:rsidR="00603F01" w:rsidRDefault="00603F01" w:rsidP="00603F01">
      <w:pPr>
        <w:spacing w:line="276" w:lineRule="auto"/>
        <w:jc w:val="both"/>
      </w:pPr>
      <w:r>
        <w:t xml:space="preserve"> </w:t>
      </w:r>
      <w:r>
        <w:tab/>
      </w:r>
      <w:r w:rsidR="0021694D">
        <w:t xml:space="preserve">Уровень сложности программы – базовый. </w:t>
      </w:r>
    </w:p>
    <w:p w:rsidR="00603F01" w:rsidRDefault="0021694D" w:rsidP="00603F01">
      <w:pPr>
        <w:spacing w:line="276" w:lineRule="auto"/>
        <w:ind w:firstLine="708"/>
        <w:jc w:val="both"/>
      </w:pPr>
      <w:r>
        <w:t xml:space="preserve">Форма обучения: очная </w:t>
      </w:r>
    </w:p>
    <w:p w:rsidR="00603F01" w:rsidRDefault="0021694D" w:rsidP="00603F01">
      <w:pPr>
        <w:spacing w:line="276" w:lineRule="auto"/>
        <w:ind w:firstLine="708"/>
        <w:jc w:val="both"/>
      </w:pPr>
      <w:r>
        <w:t xml:space="preserve">Программа предназначена для детей в возрасте от 13 до 15 лет. </w:t>
      </w:r>
    </w:p>
    <w:p w:rsidR="00603F01" w:rsidRDefault="0021694D" w:rsidP="00603F01">
      <w:pPr>
        <w:spacing w:line="276" w:lineRule="auto"/>
        <w:ind w:firstLine="708"/>
        <w:jc w:val="both"/>
      </w:pPr>
      <w:r>
        <w:t xml:space="preserve">Программа рассчитана на детей старшего школьного возраста с учетом особенностей их развития. </w:t>
      </w:r>
    </w:p>
    <w:p w:rsidR="00C87E10" w:rsidRPr="0021694D" w:rsidRDefault="0021694D" w:rsidP="00603F01">
      <w:pPr>
        <w:spacing w:line="276" w:lineRule="auto"/>
        <w:ind w:firstLine="708"/>
        <w:jc w:val="both"/>
      </w:pPr>
      <w:r>
        <w:t>Режим занятий: занятия в группах проводятся из расчета 3часа в неделю часа в неделю по 40 минут.</w:t>
      </w:r>
      <w:bookmarkStart w:id="0" w:name="_GoBack"/>
      <w:bookmarkEnd w:id="0"/>
    </w:p>
    <w:sectPr w:rsidR="00C87E10" w:rsidRPr="0021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0"/>
    <w:rsid w:val="000031E3"/>
    <w:rsid w:val="0003520C"/>
    <w:rsid w:val="0005064C"/>
    <w:rsid w:val="00074B75"/>
    <w:rsid w:val="00080EC5"/>
    <w:rsid w:val="00097799"/>
    <w:rsid w:val="000A60A0"/>
    <w:rsid w:val="000C008F"/>
    <w:rsid w:val="000C3E2B"/>
    <w:rsid w:val="000D2B47"/>
    <w:rsid w:val="000D4781"/>
    <w:rsid w:val="000F4D9A"/>
    <w:rsid w:val="001057BF"/>
    <w:rsid w:val="001102C5"/>
    <w:rsid w:val="001158BB"/>
    <w:rsid w:val="001164A0"/>
    <w:rsid w:val="001217B3"/>
    <w:rsid w:val="00123669"/>
    <w:rsid w:val="00125CFD"/>
    <w:rsid w:val="00140737"/>
    <w:rsid w:val="00144B70"/>
    <w:rsid w:val="0016106B"/>
    <w:rsid w:val="001853B2"/>
    <w:rsid w:val="00191658"/>
    <w:rsid w:val="001A653F"/>
    <w:rsid w:val="001A74E0"/>
    <w:rsid w:val="001D4160"/>
    <w:rsid w:val="001D51CD"/>
    <w:rsid w:val="001F2133"/>
    <w:rsid w:val="001F4062"/>
    <w:rsid w:val="00210ADE"/>
    <w:rsid w:val="0021694D"/>
    <w:rsid w:val="002173BB"/>
    <w:rsid w:val="00226657"/>
    <w:rsid w:val="00234A9F"/>
    <w:rsid w:val="00240537"/>
    <w:rsid w:val="00254BF4"/>
    <w:rsid w:val="00257124"/>
    <w:rsid w:val="002752A6"/>
    <w:rsid w:val="002806AE"/>
    <w:rsid w:val="00284CEC"/>
    <w:rsid w:val="002A00AD"/>
    <w:rsid w:val="002A0821"/>
    <w:rsid w:val="002A28B5"/>
    <w:rsid w:val="002A7354"/>
    <w:rsid w:val="002B5475"/>
    <w:rsid w:val="002E225F"/>
    <w:rsid w:val="002E4803"/>
    <w:rsid w:val="002F6F91"/>
    <w:rsid w:val="003178D7"/>
    <w:rsid w:val="00330A8A"/>
    <w:rsid w:val="00330EDA"/>
    <w:rsid w:val="00336054"/>
    <w:rsid w:val="003366DD"/>
    <w:rsid w:val="00337833"/>
    <w:rsid w:val="00344818"/>
    <w:rsid w:val="00350C1C"/>
    <w:rsid w:val="0038602F"/>
    <w:rsid w:val="003A2A48"/>
    <w:rsid w:val="003D50A3"/>
    <w:rsid w:val="004023B9"/>
    <w:rsid w:val="00402BAE"/>
    <w:rsid w:val="0040306D"/>
    <w:rsid w:val="00407EE8"/>
    <w:rsid w:val="0041086F"/>
    <w:rsid w:val="004142A9"/>
    <w:rsid w:val="00420590"/>
    <w:rsid w:val="00432F8B"/>
    <w:rsid w:val="004523BB"/>
    <w:rsid w:val="00455582"/>
    <w:rsid w:val="00465CCB"/>
    <w:rsid w:val="00477D13"/>
    <w:rsid w:val="00487235"/>
    <w:rsid w:val="004933C6"/>
    <w:rsid w:val="004B1499"/>
    <w:rsid w:val="004B7180"/>
    <w:rsid w:val="004E40E1"/>
    <w:rsid w:val="004F6D23"/>
    <w:rsid w:val="00501B36"/>
    <w:rsid w:val="0050267C"/>
    <w:rsid w:val="00503304"/>
    <w:rsid w:val="00504CAC"/>
    <w:rsid w:val="00505024"/>
    <w:rsid w:val="005315E7"/>
    <w:rsid w:val="00535CB8"/>
    <w:rsid w:val="00536058"/>
    <w:rsid w:val="0054629A"/>
    <w:rsid w:val="005522A9"/>
    <w:rsid w:val="00556CAC"/>
    <w:rsid w:val="005607A5"/>
    <w:rsid w:val="00570F78"/>
    <w:rsid w:val="00574FCD"/>
    <w:rsid w:val="00577501"/>
    <w:rsid w:val="00583C1F"/>
    <w:rsid w:val="00587F37"/>
    <w:rsid w:val="00592A86"/>
    <w:rsid w:val="00594D86"/>
    <w:rsid w:val="005A2EF7"/>
    <w:rsid w:val="005B5382"/>
    <w:rsid w:val="005B55A5"/>
    <w:rsid w:val="005D456C"/>
    <w:rsid w:val="005E170C"/>
    <w:rsid w:val="005E4016"/>
    <w:rsid w:val="005F7F89"/>
    <w:rsid w:val="00602C50"/>
    <w:rsid w:val="00603F01"/>
    <w:rsid w:val="006122BB"/>
    <w:rsid w:val="0061675B"/>
    <w:rsid w:val="0062500A"/>
    <w:rsid w:val="006260C3"/>
    <w:rsid w:val="0064772B"/>
    <w:rsid w:val="006D7CF1"/>
    <w:rsid w:val="006F0C34"/>
    <w:rsid w:val="007154C7"/>
    <w:rsid w:val="007306AA"/>
    <w:rsid w:val="00732A3C"/>
    <w:rsid w:val="00734FD6"/>
    <w:rsid w:val="007370FA"/>
    <w:rsid w:val="00745836"/>
    <w:rsid w:val="007561A0"/>
    <w:rsid w:val="00767D02"/>
    <w:rsid w:val="007703A1"/>
    <w:rsid w:val="00775493"/>
    <w:rsid w:val="00784BD4"/>
    <w:rsid w:val="0078549A"/>
    <w:rsid w:val="007A5451"/>
    <w:rsid w:val="007E4508"/>
    <w:rsid w:val="007E481F"/>
    <w:rsid w:val="007E7D6E"/>
    <w:rsid w:val="007E7EEC"/>
    <w:rsid w:val="008032D6"/>
    <w:rsid w:val="00812679"/>
    <w:rsid w:val="00824665"/>
    <w:rsid w:val="00824756"/>
    <w:rsid w:val="00836A3F"/>
    <w:rsid w:val="008464E3"/>
    <w:rsid w:val="008524C2"/>
    <w:rsid w:val="008767C5"/>
    <w:rsid w:val="008B5248"/>
    <w:rsid w:val="008B72D2"/>
    <w:rsid w:val="008C2977"/>
    <w:rsid w:val="008C4EE4"/>
    <w:rsid w:val="008D311B"/>
    <w:rsid w:val="008D538B"/>
    <w:rsid w:val="008D756A"/>
    <w:rsid w:val="008F09F9"/>
    <w:rsid w:val="00900BC5"/>
    <w:rsid w:val="00900E0A"/>
    <w:rsid w:val="00917545"/>
    <w:rsid w:val="009520A5"/>
    <w:rsid w:val="00965DF5"/>
    <w:rsid w:val="00966C7D"/>
    <w:rsid w:val="00984B20"/>
    <w:rsid w:val="00986973"/>
    <w:rsid w:val="009A2659"/>
    <w:rsid w:val="009C7999"/>
    <w:rsid w:val="009D523E"/>
    <w:rsid w:val="009E03E4"/>
    <w:rsid w:val="00A018C6"/>
    <w:rsid w:val="00A057F2"/>
    <w:rsid w:val="00A27621"/>
    <w:rsid w:val="00A31443"/>
    <w:rsid w:val="00A42525"/>
    <w:rsid w:val="00A42A77"/>
    <w:rsid w:val="00A43A31"/>
    <w:rsid w:val="00A46395"/>
    <w:rsid w:val="00A91B25"/>
    <w:rsid w:val="00AC712D"/>
    <w:rsid w:val="00AE0224"/>
    <w:rsid w:val="00AE4857"/>
    <w:rsid w:val="00AF5DD4"/>
    <w:rsid w:val="00B17062"/>
    <w:rsid w:val="00B22E03"/>
    <w:rsid w:val="00B2605E"/>
    <w:rsid w:val="00B27415"/>
    <w:rsid w:val="00B50539"/>
    <w:rsid w:val="00B607DF"/>
    <w:rsid w:val="00B703B2"/>
    <w:rsid w:val="00B8292E"/>
    <w:rsid w:val="00B82AFA"/>
    <w:rsid w:val="00BA1C0D"/>
    <w:rsid w:val="00BA318B"/>
    <w:rsid w:val="00BB7BAB"/>
    <w:rsid w:val="00BC2BB1"/>
    <w:rsid w:val="00BC3B66"/>
    <w:rsid w:val="00BC657A"/>
    <w:rsid w:val="00BD4AFD"/>
    <w:rsid w:val="00BE11C2"/>
    <w:rsid w:val="00BF726C"/>
    <w:rsid w:val="00C062A9"/>
    <w:rsid w:val="00C11D15"/>
    <w:rsid w:val="00C20CE0"/>
    <w:rsid w:val="00C2351F"/>
    <w:rsid w:val="00C43AD0"/>
    <w:rsid w:val="00C43D46"/>
    <w:rsid w:val="00C60486"/>
    <w:rsid w:val="00C60CD8"/>
    <w:rsid w:val="00C82F7E"/>
    <w:rsid w:val="00C8434E"/>
    <w:rsid w:val="00C874E6"/>
    <w:rsid w:val="00C87E10"/>
    <w:rsid w:val="00C95487"/>
    <w:rsid w:val="00C95660"/>
    <w:rsid w:val="00CA1C14"/>
    <w:rsid w:val="00CA4568"/>
    <w:rsid w:val="00CC0760"/>
    <w:rsid w:val="00CC1CD9"/>
    <w:rsid w:val="00CD491B"/>
    <w:rsid w:val="00CF167B"/>
    <w:rsid w:val="00CF31C5"/>
    <w:rsid w:val="00CF4744"/>
    <w:rsid w:val="00D02505"/>
    <w:rsid w:val="00D21A1B"/>
    <w:rsid w:val="00D27CA3"/>
    <w:rsid w:val="00D302EA"/>
    <w:rsid w:val="00D44F80"/>
    <w:rsid w:val="00D51534"/>
    <w:rsid w:val="00D573DA"/>
    <w:rsid w:val="00D635EE"/>
    <w:rsid w:val="00D710A9"/>
    <w:rsid w:val="00D7152F"/>
    <w:rsid w:val="00D7642E"/>
    <w:rsid w:val="00D8475F"/>
    <w:rsid w:val="00D860C6"/>
    <w:rsid w:val="00D95ABB"/>
    <w:rsid w:val="00DA34CC"/>
    <w:rsid w:val="00DA52DE"/>
    <w:rsid w:val="00DB7434"/>
    <w:rsid w:val="00DC155A"/>
    <w:rsid w:val="00DD3205"/>
    <w:rsid w:val="00DD50C5"/>
    <w:rsid w:val="00DD665B"/>
    <w:rsid w:val="00DE139B"/>
    <w:rsid w:val="00DF0E2F"/>
    <w:rsid w:val="00E00E9D"/>
    <w:rsid w:val="00E11286"/>
    <w:rsid w:val="00E11979"/>
    <w:rsid w:val="00E13A02"/>
    <w:rsid w:val="00E217DA"/>
    <w:rsid w:val="00E54DE3"/>
    <w:rsid w:val="00E57B42"/>
    <w:rsid w:val="00E63BA1"/>
    <w:rsid w:val="00E85640"/>
    <w:rsid w:val="00E9594F"/>
    <w:rsid w:val="00EA46AF"/>
    <w:rsid w:val="00EA7A8C"/>
    <w:rsid w:val="00EC001C"/>
    <w:rsid w:val="00EC7A76"/>
    <w:rsid w:val="00ED6BB0"/>
    <w:rsid w:val="00EF6353"/>
    <w:rsid w:val="00EF6B26"/>
    <w:rsid w:val="00F122AA"/>
    <w:rsid w:val="00F15308"/>
    <w:rsid w:val="00F26033"/>
    <w:rsid w:val="00F26AC3"/>
    <w:rsid w:val="00F271B1"/>
    <w:rsid w:val="00F411AA"/>
    <w:rsid w:val="00F51EA0"/>
    <w:rsid w:val="00F55D8E"/>
    <w:rsid w:val="00F57497"/>
    <w:rsid w:val="00FB6A39"/>
    <w:rsid w:val="00FE4298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EFB7"/>
  <w15:docId w15:val="{A2E5827F-19B8-4F4F-9614-17FD740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E10"/>
    <w:pPr>
      <w:spacing w:after="0" w:line="240" w:lineRule="auto"/>
    </w:pPr>
  </w:style>
  <w:style w:type="character" w:customStyle="1" w:styleId="fontstyle01">
    <w:name w:val="fontstyle01"/>
    <w:basedOn w:val="a0"/>
    <w:rsid w:val="00C87E1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87E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87E1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1266</Characters>
  <Application>Microsoft Office Word</Application>
  <DocSecurity>0</DocSecurity>
  <Lines>10</Lines>
  <Paragraphs>2</Paragraphs>
  <ScaleCrop>false</ScaleCrop>
  <Company>*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2022-05-30T19:09:00Z</dcterms:created>
  <dcterms:modified xsi:type="dcterms:W3CDTF">2023-09-15T11:22:00Z</dcterms:modified>
</cp:coreProperties>
</file>